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4" w:rsidRDefault="00F97C14" w:rsidP="00F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F97C14" w:rsidRDefault="00F97C14" w:rsidP="00F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13»</w:t>
      </w:r>
    </w:p>
    <w:p w:rsidR="00F97C14" w:rsidRDefault="00F97C14" w:rsidP="00F97C14">
      <w:pPr>
        <w:jc w:val="center"/>
        <w:rPr>
          <w:b/>
          <w:sz w:val="28"/>
          <w:szCs w:val="28"/>
        </w:rPr>
      </w:pPr>
    </w:p>
    <w:p w:rsidR="00F97C14" w:rsidRDefault="00F97C14" w:rsidP="00F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7C14" w:rsidRDefault="00F97C14" w:rsidP="00F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__________________   № ______</w:t>
      </w:r>
    </w:p>
    <w:p w:rsidR="00F97C14" w:rsidRDefault="00F97C14" w:rsidP="00F9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Усолье-Сибирское</w:t>
      </w:r>
    </w:p>
    <w:p w:rsidR="00F97C14" w:rsidRDefault="00F97C14" w:rsidP="00F97C14">
      <w:pPr>
        <w:rPr>
          <w:sz w:val="28"/>
          <w:szCs w:val="28"/>
        </w:rPr>
      </w:pPr>
    </w:p>
    <w:p w:rsidR="00F97C14" w:rsidRDefault="00F97C14" w:rsidP="00F9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ПОЛОЖЕНИЕ об оплате труда  для работников муниципального бюджетного общеобразовательного  учреждения «Средняя общеобразовательная школа № 13» </w:t>
      </w:r>
    </w:p>
    <w:p w:rsidR="00F97C14" w:rsidRDefault="00F97C14" w:rsidP="00F97C14">
      <w:pPr>
        <w:rPr>
          <w:sz w:val="28"/>
          <w:szCs w:val="28"/>
        </w:rPr>
      </w:pPr>
    </w:p>
    <w:p w:rsidR="00F97C14" w:rsidRDefault="00F97C14" w:rsidP="00F97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 Администрации города Усолье-Сибирского  №</w:t>
      </w:r>
      <w:r w:rsidR="00A70837">
        <w:rPr>
          <w:sz w:val="28"/>
          <w:szCs w:val="28"/>
        </w:rPr>
        <w:t>2647</w:t>
      </w:r>
      <w:r>
        <w:rPr>
          <w:sz w:val="28"/>
          <w:szCs w:val="28"/>
        </w:rPr>
        <w:t xml:space="preserve"> от </w:t>
      </w:r>
      <w:r w:rsidR="00A7083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70837">
        <w:rPr>
          <w:sz w:val="28"/>
          <w:szCs w:val="28"/>
        </w:rPr>
        <w:t>11</w:t>
      </w:r>
      <w:r>
        <w:rPr>
          <w:sz w:val="28"/>
          <w:szCs w:val="28"/>
        </w:rPr>
        <w:t>.2016 года  «О внесении  изменений  в Примерное положение об оплате труда для работников муниципальных бюджетных общеобразовательных учреждений города Усолья-Сибирского, утвержденное постановлением администрации города Усолье-Сибирского от 31.07.2015 г. № 1337 (с изменениями от 25.11.2015г. №2153</w:t>
      </w:r>
      <w:r w:rsidR="00A70837">
        <w:rPr>
          <w:sz w:val="28"/>
          <w:szCs w:val="28"/>
        </w:rPr>
        <w:t xml:space="preserve">, от 15.04.2016г. №703, от 27.06.2016г. №1600) и приказа  по МБОУ «СОШ №13» от 01.-9.2015 №166 «а» «Об утверждении Положения об оплате  труда для работников муниципального бюджетного  учреждения  «Средняя общеобразовательная школа №13» (с изменениями от 04.05.2016г. №56, от 30.08.2016 №146). </w:t>
      </w:r>
    </w:p>
    <w:p w:rsidR="00F97C14" w:rsidRDefault="00F97C14" w:rsidP="00F97C14">
      <w:pPr>
        <w:rPr>
          <w:b/>
          <w:sz w:val="28"/>
          <w:szCs w:val="28"/>
        </w:rPr>
      </w:pPr>
    </w:p>
    <w:p w:rsidR="00F97C14" w:rsidRDefault="00F97C14" w:rsidP="00F97C1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97C14" w:rsidRDefault="00F97C14" w:rsidP="00F97C14">
      <w:pPr>
        <w:rPr>
          <w:b/>
          <w:sz w:val="28"/>
          <w:szCs w:val="28"/>
        </w:rPr>
      </w:pPr>
    </w:p>
    <w:p w:rsidR="003D1803" w:rsidRDefault="003D1803" w:rsidP="003D1803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99B">
        <w:rPr>
          <w:rFonts w:ascii="Times New Roman" w:hAnsi="Times New Roman" w:cs="Times New Roman"/>
          <w:b/>
          <w:sz w:val="28"/>
          <w:szCs w:val="28"/>
        </w:rPr>
        <w:t>Внести  в Приложение №7 к коллективному договору «Положение   об оплате труда для работников  муниципального бюджетного общеобразовательного учреждения «Средняя общеобразовательная школа № 13» в  раздел II «Порядок и условия оплаты труда по категориям персонала»</w:t>
      </w:r>
      <w:r w:rsidRPr="00C03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99B">
        <w:rPr>
          <w:rFonts w:ascii="Times New Roman" w:hAnsi="Times New Roman" w:cs="Times New Roman"/>
          <w:b/>
          <w:sz w:val="28"/>
          <w:szCs w:val="28"/>
        </w:rPr>
        <w:t>следующие изменения:</w:t>
      </w:r>
    </w:p>
    <w:p w:rsidR="003D1803" w:rsidRDefault="003D1803" w:rsidP="003D1803">
      <w:pPr>
        <w:jc w:val="both"/>
        <w:rPr>
          <w:sz w:val="28"/>
          <w:szCs w:val="28"/>
        </w:rPr>
      </w:pPr>
    </w:p>
    <w:p w:rsidR="003D1803" w:rsidRPr="0032498F" w:rsidRDefault="003D1803" w:rsidP="003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2498F">
        <w:rPr>
          <w:sz w:val="28"/>
          <w:szCs w:val="28"/>
        </w:rPr>
        <w:t>Пункт 29.главы 4. Положения читать в новой редакции:</w:t>
      </w:r>
    </w:p>
    <w:p w:rsidR="003D1803" w:rsidRPr="008A7FEC" w:rsidRDefault="003D1803" w:rsidP="003D1803">
      <w:pPr>
        <w:ind w:firstLine="540"/>
        <w:jc w:val="both"/>
        <w:rPr>
          <w:sz w:val="28"/>
          <w:szCs w:val="28"/>
        </w:rPr>
      </w:pPr>
      <w:r w:rsidRPr="00B01956">
        <w:rPr>
          <w:sz w:val="28"/>
          <w:szCs w:val="28"/>
        </w:rPr>
        <w:t>«</w:t>
      </w:r>
      <w:r>
        <w:rPr>
          <w:sz w:val="28"/>
          <w:szCs w:val="28"/>
        </w:rPr>
        <w:t xml:space="preserve">29. </w:t>
      </w:r>
      <w:r w:rsidRPr="00222F0D">
        <w:rPr>
          <w:sz w:val="28"/>
          <w:szCs w:val="28"/>
        </w:rPr>
        <w:t xml:space="preserve">Заработная плата  заместителей </w:t>
      </w:r>
      <w:r>
        <w:rPr>
          <w:sz w:val="28"/>
          <w:szCs w:val="28"/>
        </w:rPr>
        <w:t xml:space="preserve">руководителя </w:t>
      </w:r>
      <w:r w:rsidRPr="00222F0D">
        <w:rPr>
          <w:sz w:val="28"/>
          <w:szCs w:val="28"/>
        </w:rPr>
        <w:t>(далее - руководящие работники) состоит из должностного оклада и дополнительного повышающего коэффициента за ученую степень, звание, в</w:t>
      </w:r>
      <w:r w:rsidRPr="00222F0D">
        <w:rPr>
          <w:sz w:val="28"/>
          <w:szCs w:val="28"/>
        </w:rPr>
        <w:t>ы</w:t>
      </w:r>
      <w:r w:rsidRPr="00222F0D">
        <w:rPr>
          <w:sz w:val="28"/>
          <w:szCs w:val="28"/>
        </w:rPr>
        <w:t>плат компенсационного и стимулирующего характера, которые устанавл</w:t>
      </w:r>
      <w:r w:rsidRPr="00222F0D">
        <w:rPr>
          <w:sz w:val="28"/>
          <w:szCs w:val="28"/>
        </w:rPr>
        <w:t>и</w:t>
      </w:r>
      <w:r w:rsidRPr="00222F0D">
        <w:rPr>
          <w:sz w:val="28"/>
          <w:szCs w:val="28"/>
        </w:rPr>
        <w:t>ваются в трудовом договоре</w:t>
      </w:r>
      <w:r w:rsidRPr="008A7FEC">
        <w:rPr>
          <w:sz w:val="28"/>
          <w:szCs w:val="28"/>
        </w:rPr>
        <w:t>.</w:t>
      </w:r>
    </w:p>
    <w:p w:rsidR="003D1803" w:rsidRDefault="003D1803" w:rsidP="003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3BA5">
        <w:rPr>
          <w:sz w:val="28"/>
          <w:szCs w:val="28"/>
        </w:rPr>
        <w:t xml:space="preserve">Предельный уровень </w:t>
      </w:r>
      <w:r>
        <w:rPr>
          <w:sz w:val="28"/>
          <w:szCs w:val="28"/>
        </w:rPr>
        <w:t xml:space="preserve">среднемесячной </w:t>
      </w:r>
      <w:r w:rsidRPr="00243BA5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руководящим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ботникам </w:t>
      </w:r>
      <w:r w:rsidRPr="00243BA5">
        <w:rPr>
          <w:sz w:val="28"/>
          <w:szCs w:val="28"/>
        </w:rPr>
        <w:t xml:space="preserve">устанавливается через определение соотношения </w:t>
      </w:r>
      <w:r>
        <w:rPr>
          <w:sz w:val="28"/>
          <w:szCs w:val="28"/>
        </w:rPr>
        <w:t>среднемесячной</w:t>
      </w:r>
      <w:r w:rsidRPr="00243BA5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</w:t>
      </w:r>
      <w:r w:rsidRPr="00243BA5">
        <w:rPr>
          <w:sz w:val="28"/>
          <w:szCs w:val="28"/>
        </w:rPr>
        <w:t>руководителя учреждения и средне</w:t>
      </w:r>
      <w:r>
        <w:rPr>
          <w:sz w:val="28"/>
          <w:szCs w:val="28"/>
        </w:rPr>
        <w:t>месячной</w:t>
      </w:r>
      <w:r w:rsidRPr="00243BA5">
        <w:rPr>
          <w:sz w:val="28"/>
          <w:szCs w:val="28"/>
        </w:rPr>
        <w:t xml:space="preserve"> заработной платы работников учреждения</w:t>
      </w:r>
      <w:r>
        <w:rPr>
          <w:sz w:val="28"/>
          <w:szCs w:val="28"/>
        </w:rPr>
        <w:t xml:space="preserve"> (без учета заработной платы соответствующего руководителя,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местителей),</w:t>
      </w:r>
      <w:r w:rsidRPr="00243BA5">
        <w:rPr>
          <w:sz w:val="28"/>
          <w:szCs w:val="28"/>
        </w:rPr>
        <w:t xml:space="preserve"> формируемой за счет всех источников финансового обеспечения</w:t>
      </w:r>
      <w:r>
        <w:rPr>
          <w:sz w:val="28"/>
          <w:szCs w:val="28"/>
        </w:rPr>
        <w:t xml:space="preserve">  рассчитываемый за календарный год </w:t>
      </w:r>
      <w:r w:rsidRPr="00243BA5">
        <w:rPr>
          <w:sz w:val="28"/>
          <w:szCs w:val="28"/>
        </w:rPr>
        <w:t>в кратности от 1</w:t>
      </w:r>
      <w:r>
        <w:rPr>
          <w:sz w:val="28"/>
          <w:szCs w:val="28"/>
        </w:rPr>
        <w:t xml:space="preserve"> до 2,5.</w:t>
      </w:r>
    </w:p>
    <w:p w:rsidR="003D1803" w:rsidRPr="00AC31A6" w:rsidRDefault="003D1803" w:rsidP="003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AC31A6">
        <w:rPr>
          <w:sz w:val="28"/>
          <w:szCs w:val="28"/>
        </w:rPr>
        <w:t xml:space="preserve">аместители </w:t>
      </w:r>
      <w:r>
        <w:rPr>
          <w:sz w:val="28"/>
          <w:szCs w:val="28"/>
        </w:rPr>
        <w:t xml:space="preserve">руководителя </w:t>
      </w:r>
      <w:r w:rsidRPr="00AC31A6">
        <w:rPr>
          <w:sz w:val="28"/>
          <w:szCs w:val="28"/>
        </w:rPr>
        <w:t>могут выполнять в том же учре</w:t>
      </w:r>
      <w:r w:rsidRPr="00AC31A6">
        <w:rPr>
          <w:sz w:val="28"/>
          <w:szCs w:val="28"/>
        </w:rPr>
        <w:t>ж</w:t>
      </w:r>
      <w:r w:rsidRPr="00AC31A6">
        <w:rPr>
          <w:sz w:val="28"/>
          <w:szCs w:val="28"/>
        </w:rPr>
        <w:t>дении педагогическую работу с оплатой в размере не более полов</w:t>
      </w:r>
      <w:r w:rsidRPr="00AC31A6">
        <w:rPr>
          <w:sz w:val="28"/>
          <w:szCs w:val="28"/>
        </w:rPr>
        <w:t>и</w:t>
      </w:r>
      <w:r w:rsidRPr="00AC31A6">
        <w:rPr>
          <w:sz w:val="28"/>
          <w:szCs w:val="28"/>
        </w:rPr>
        <w:t xml:space="preserve">ны ставки по </w:t>
      </w:r>
      <w:r w:rsidRPr="00AC31A6">
        <w:rPr>
          <w:sz w:val="28"/>
          <w:szCs w:val="28"/>
        </w:rPr>
        <w:lastRenderedPageBreak/>
        <w:t>совмещаемой работе за отсутствующих педагогических р</w:t>
      </w:r>
      <w:r w:rsidRPr="00AC31A6">
        <w:rPr>
          <w:sz w:val="28"/>
          <w:szCs w:val="28"/>
        </w:rPr>
        <w:t>а</w:t>
      </w:r>
      <w:r w:rsidRPr="00AC31A6">
        <w:rPr>
          <w:sz w:val="28"/>
          <w:szCs w:val="28"/>
        </w:rPr>
        <w:t>ботников. Конкретный объем педагогической работы устанавливается заместителям руководител</w:t>
      </w:r>
      <w:r>
        <w:rPr>
          <w:sz w:val="28"/>
          <w:szCs w:val="28"/>
        </w:rPr>
        <w:t>я</w:t>
      </w:r>
      <w:r w:rsidRPr="00AC31A6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</w:t>
      </w:r>
      <w:r w:rsidRPr="00AC31A6">
        <w:rPr>
          <w:sz w:val="28"/>
          <w:szCs w:val="28"/>
        </w:rPr>
        <w:t xml:space="preserve"> - приказом руководителя отраслевого (фун</w:t>
      </w:r>
      <w:r w:rsidRPr="00AC31A6">
        <w:rPr>
          <w:sz w:val="28"/>
          <w:szCs w:val="28"/>
        </w:rPr>
        <w:t>к</w:t>
      </w:r>
      <w:r w:rsidRPr="00AC31A6">
        <w:rPr>
          <w:sz w:val="28"/>
          <w:szCs w:val="28"/>
        </w:rPr>
        <w:t>ционального) органа администрации города Усолье-Сибирское, курирующего сферу образования, на основ</w:t>
      </w:r>
      <w:r>
        <w:rPr>
          <w:sz w:val="28"/>
          <w:szCs w:val="28"/>
        </w:rPr>
        <w:t>ании представления руководителя</w:t>
      </w:r>
      <w:r w:rsidRPr="00AC31A6">
        <w:rPr>
          <w:sz w:val="28"/>
          <w:szCs w:val="28"/>
        </w:rPr>
        <w:t xml:space="preserve"> у</w:t>
      </w:r>
      <w:r w:rsidRPr="00AC31A6">
        <w:rPr>
          <w:sz w:val="28"/>
          <w:szCs w:val="28"/>
        </w:rPr>
        <w:t>ч</w:t>
      </w:r>
      <w:r w:rsidRPr="00AC31A6">
        <w:rPr>
          <w:sz w:val="28"/>
          <w:szCs w:val="28"/>
        </w:rPr>
        <w:t>реждения.</w:t>
      </w:r>
    </w:p>
    <w:p w:rsidR="003D1803" w:rsidRDefault="003D1803" w:rsidP="003D18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40.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и условия установления выплат стимулирующего характера» предложение «- единовременное денежное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ощрение за продолжительную, безупречную и непрерывную работу в связи с юбилейными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тами;» читать в новой редакции: </w:t>
      </w:r>
    </w:p>
    <w:p w:rsidR="003D1803" w:rsidRDefault="003D1803" w:rsidP="003D1803">
      <w:pPr>
        <w:jc w:val="both"/>
        <w:rPr>
          <w:sz w:val="28"/>
          <w:szCs w:val="28"/>
        </w:rPr>
      </w:pPr>
      <w:r>
        <w:rPr>
          <w:sz w:val="28"/>
          <w:szCs w:val="28"/>
        </w:rPr>
        <w:t>«- единовременная премия в связи с профессиональным праздничным днем;».</w:t>
      </w:r>
    </w:p>
    <w:p w:rsidR="003D1803" w:rsidRDefault="003D1803" w:rsidP="003D18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42.</w:t>
      </w:r>
      <w:r w:rsidRPr="00CF3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и условия установления выплат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рующего характера» читать в новой редакции:</w:t>
      </w:r>
    </w:p>
    <w:p w:rsidR="003D1803" w:rsidRDefault="003D1803" w:rsidP="003D18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«42. Единовременная премия выплачивается в связи с профессиональным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ничным днем.».</w:t>
      </w:r>
    </w:p>
    <w:p w:rsidR="003D1803" w:rsidRDefault="003D1803" w:rsidP="003D18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2. главы 1 «Виды и размеры стимулирующих выплат» приложения № 7 к Положению читать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редакции:</w:t>
      </w:r>
    </w:p>
    <w:p w:rsidR="003D1803" w:rsidRDefault="003D1803" w:rsidP="003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 Единовременная премия в связи с профессиональным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ничным днем – день учителя.</w:t>
      </w:r>
    </w:p>
    <w:p w:rsidR="003D1803" w:rsidRDefault="003D1803" w:rsidP="003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Выплата  единовременной премии работникам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на основании приказа руководителя учреждения, в котором указывается конкретный размер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платы. Размер единовременной премии не должен превышать одного размера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лада, установленного по занимаемой должности. На единовременную премию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онный коэффициент и </w:t>
      </w:r>
      <w:r w:rsidRPr="00A32E14">
        <w:rPr>
          <w:sz w:val="28"/>
          <w:szCs w:val="28"/>
        </w:rPr>
        <w:t>процентная надбавка за работу в южных районах И</w:t>
      </w:r>
      <w:r w:rsidRPr="00A32E14">
        <w:rPr>
          <w:sz w:val="28"/>
          <w:szCs w:val="28"/>
        </w:rPr>
        <w:t>р</w:t>
      </w:r>
      <w:r w:rsidRPr="00A32E14">
        <w:rPr>
          <w:sz w:val="28"/>
          <w:szCs w:val="28"/>
        </w:rPr>
        <w:t>кутской области, в размерах установленных нормативно-правовыми актами Российской Федерации и Иркутской области</w:t>
      </w:r>
      <w:r>
        <w:rPr>
          <w:sz w:val="28"/>
          <w:szCs w:val="28"/>
        </w:rPr>
        <w:t>, не начисляется</w:t>
      </w:r>
      <w:r w:rsidRPr="00A32E14">
        <w:rPr>
          <w:sz w:val="28"/>
          <w:szCs w:val="28"/>
        </w:rPr>
        <w:t>».</w:t>
      </w:r>
    </w:p>
    <w:p w:rsidR="003D1803" w:rsidRPr="0077223E" w:rsidRDefault="003D1803" w:rsidP="003D1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3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Pr="0077223E">
        <w:rPr>
          <w:rFonts w:ascii="Times New Roman" w:hAnsi="Times New Roman" w:cs="Times New Roman"/>
          <w:sz w:val="28"/>
          <w:szCs w:val="28"/>
        </w:rPr>
        <w:t xml:space="preserve">главу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223E">
        <w:rPr>
          <w:rFonts w:ascii="Times New Roman" w:hAnsi="Times New Roman" w:cs="Times New Roman"/>
          <w:sz w:val="28"/>
          <w:szCs w:val="28"/>
        </w:rPr>
        <w:t>Перечень критериев и показателей качества и результативности профессиональной деятельности работников,</w:t>
      </w:r>
    </w:p>
    <w:p w:rsidR="003D1803" w:rsidRDefault="003D1803" w:rsidP="003D1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23E">
        <w:rPr>
          <w:rFonts w:ascii="Times New Roman" w:hAnsi="Times New Roman" w:cs="Times New Roman"/>
          <w:sz w:val="28"/>
          <w:szCs w:val="28"/>
        </w:rPr>
        <w:t>являющихся основанием для начисления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2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03" w:rsidRDefault="003D1803" w:rsidP="003D1803">
      <w:pPr>
        <w:pStyle w:val="ConsPlusNormal"/>
        <w:widowControl/>
        <w:ind w:firstLine="5040"/>
        <w:jc w:val="both"/>
        <w:rPr>
          <w:rFonts w:ascii="Times New Roman" w:hAnsi="Times New Roman" w:cs="Times New Roman"/>
          <w:b/>
          <w:bCs/>
          <w:szCs w:val="28"/>
        </w:rPr>
      </w:pPr>
    </w:p>
    <w:p w:rsidR="000E0FDB" w:rsidRPr="000E0FDB" w:rsidRDefault="000E0FDB" w:rsidP="000E0FDB">
      <w:pPr>
        <w:pStyle w:val="a3"/>
        <w:numPr>
          <w:ilvl w:val="0"/>
          <w:numId w:val="1"/>
        </w:numPr>
        <w:tabs>
          <w:tab w:val="left" w:pos="851"/>
          <w:tab w:val="left" w:pos="161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E0FDB">
        <w:rPr>
          <w:sz w:val="28"/>
          <w:szCs w:val="28"/>
        </w:rPr>
        <w:t>Действие этих изменений распространяются на правоотношения, возникшие с 01 января  2017 года.</w:t>
      </w:r>
    </w:p>
    <w:p w:rsidR="00F97C14" w:rsidRDefault="00F97C14" w:rsidP="000E0FDB">
      <w:pPr>
        <w:pStyle w:val="a3"/>
        <w:numPr>
          <w:ilvl w:val="0"/>
          <w:numId w:val="1"/>
        </w:numPr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коллектив работников МБОУ «СОШ №13» с изменениями  в Положении об оплате труда для работников муниципального бюджетного общеобразовательного учреждения «Средняя общеобразовательная школа №13»</w:t>
      </w:r>
      <w:r w:rsidR="000E0FDB">
        <w:rPr>
          <w:sz w:val="28"/>
          <w:szCs w:val="28"/>
        </w:rPr>
        <w:t>.</w:t>
      </w:r>
    </w:p>
    <w:p w:rsidR="00F97C14" w:rsidRPr="00454010" w:rsidRDefault="00F97C14" w:rsidP="000E0FD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внесение соответствующих изменений в трудовые договора, заключенные с работниками учреждения, в порядке, установленном трудовым кодексом Российской Федерации.</w:t>
      </w:r>
    </w:p>
    <w:p w:rsidR="00F97C14" w:rsidRDefault="00F97C14" w:rsidP="00F97C14">
      <w:pPr>
        <w:rPr>
          <w:sz w:val="28"/>
          <w:szCs w:val="28"/>
        </w:rPr>
      </w:pPr>
    </w:p>
    <w:p w:rsidR="000E0FDB" w:rsidRDefault="000E0FDB" w:rsidP="00F97C14">
      <w:pPr>
        <w:rPr>
          <w:sz w:val="28"/>
          <w:szCs w:val="28"/>
        </w:rPr>
      </w:pPr>
    </w:p>
    <w:p w:rsidR="00F97C14" w:rsidRDefault="000E0FDB" w:rsidP="000E0FDB">
      <w:pPr>
        <w:tabs>
          <w:tab w:val="left" w:pos="3225"/>
        </w:tabs>
      </w:pPr>
      <w:r>
        <w:tab/>
      </w:r>
    </w:p>
    <w:p w:rsidR="00A82707" w:rsidRDefault="00F97C14">
      <w:r>
        <w:t xml:space="preserve">            </w:t>
      </w:r>
      <w:r>
        <w:rPr>
          <w:sz w:val="28"/>
          <w:szCs w:val="28"/>
        </w:rPr>
        <w:t>Директор МБОУ «СОШ№13»                           Е.А.Нижегородцева</w:t>
      </w:r>
    </w:p>
    <w:sectPr w:rsidR="00A82707" w:rsidSect="003D1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B0" w:rsidRDefault="00740DB0" w:rsidP="00665D5D">
      <w:r>
        <w:separator/>
      </w:r>
    </w:p>
  </w:endnote>
  <w:endnote w:type="continuationSeparator" w:id="1">
    <w:p w:rsidR="00740DB0" w:rsidRDefault="00740DB0" w:rsidP="0066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D" w:rsidRDefault="00665D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D" w:rsidRDefault="00665D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D" w:rsidRDefault="00665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B0" w:rsidRDefault="00740DB0" w:rsidP="00665D5D">
      <w:r>
        <w:separator/>
      </w:r>
    </w:p>
  </w:footnote>
  <w:footnote w:type="continuationSeparator" w:id="1">
    <w:p w:rsidR="00740DB0" w:rsidRDefault="00740DB0" w:rsidP="0066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D" w:rsidRDefault="00665D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D" w:rsidRDefault="00665D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5D" w:rsidRDefault="00665D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DD6"/>
    <w:multiLevelType w:val="multilevel"/>
    <w:tmpl w:val="A94A1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7ED14D4"/>
    <w:multiLevelType w:val="multilevel"/>
    <w:tmpl w:val="5DDAC8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6D51E9"/>
    <w:multiLevelType w:val="multilevel"/>
    <w:tmpl w:val="232A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1549AD"/>
    <w:multiLevelType w:val="hybridMultilevel"/>
    <w:tmpl w:val="CD302DDC"/>
    <w:lvl w:ilvl="0" w:tplc="D8D635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14"/>
    <w:rsid w:val="00012EF5"/>
    <w:rsid w:val="000E0FDB"/>
    <w:rsid w:val="000F6D8E"/>
    <w:rsid w:val="00193171"/>
    <w:rsid w:val="00292424"/>
    <w:rsid w:val="002E3925"/>
    <w:rsid w:val="003D1803"/>
    <w:rsid w:val="00462A20"/>
    <w:rsid w:val="00562799"/>
    <w:rsid w:val="00665D5D"/>
    <w:rsid w:val="006E6BE5"/>
    <w:rsid w:val="00715B6B"/>
    <w:rsid w:val="0072345C"/>
    <w:rsid w:val="00740DB0"/>
    <w:rsid w:val="009C59F7"/>
    <w:rsid w:val="009D006D"/>
    <w:rsid w:val="00A0567B"/>
    <w:rsid w:val="00A70837"/>
    <w:rsid w:val="00AB1B13"/>
    <w:rsid w:val="00AC1F63"/>
    <w:rsid w:val="00AE1D09"/>
    <w:rsid w:val="00B02FC4"/>
    <w:rsid w:val="00B4032A"/>
    <w:rsid w:val="00C32F41"/>
    <w:rsid w:val="00F47B88"/>
    <w:rsid w:val="00F93FC3"/>
    <w:rsid w:val="00F9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14"/>
    <w:pPr>
      <w:ind w:left="720"/>
      <w:contextualSpacing/>
    </w:pPr>
  </w:style>
  <w:style w:type="paragraph" w:customStyle="1" w:styleId="ConsPlusNormal">
    <w:name w:val="ConsPlusNormal"/>
    <w:rsid w:val="00F97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FDB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0E0FDB"/>
  </w:style>
  <w:style w:type="paragraph" w:styleId="a4">
    <w:name w:val="header"/>
    <w:basedOn w:val="a"/>
    <w:link w:val="a5"/>
    <w:uiPriority w:val="99"/>
    <w:semiHidden/>
    <w:unhideWhenUsed/>
    <w:rsid w:val="00665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5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5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5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D04-7747-4413-8DE5-4A6790E2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2017-02-01T07:30:00Z</cp:lastPrinted>
  <dcterms:created xsi:type="dcterms:W3CDTF">2016-12-20T06:19:00Z</dcterms:created>
  <dcterms:modified xsi:type="dcterms:W3CDTF">2017-02-01T09:02:00Z</dcterms:modified>
</cp:coreProperties>
</file>